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3D05C" w14:textId="2D8F9B3A" w:rsidR="00A27022" w:rsidRPr="00AF349C" w:rsidRDefault="00A27022" w:rsidP="00A27022">
      <w:pPr>
        <w:pStyle w:val="Ttulo1"/>
        <w:spacing w:line="276" w:lineRule="auto"/>
        <w:ind w:left="777" w:right="826"/>
        <w:jc w:val="center"/>
        <w:rPr>
          <w:u w:val="single"/>
        </w:rPr>
      </w:pPr>
      <w:r w:rsidRPr="00AF349C">
        <w:rPr>
          <w:u w:val="single"/>
        </w:rPr>
        <w:t>PROPOSTA</w:t>
      </w:r>
      <w:r w:rsidRPr="00AF349C">
        <w:rPr>
          <w:spacing w:val="-1"/>
          <w:u w:val="single"/>
        </w:rPr>
        <w:t xml:space="preserve"> </w:t>
      </w:r>
      <w:r w:rsidRPr="00AF349C">
        <w:rPr>
          <w:u w:val="single"/>
        </w:rPr>
        <w:t>DE</w:t>
      </w:r>
      <w:r w:rsidRPr="00AF349C">
        <w:rPr>
          <w:spacing w:val="-2"/>
          <w:u w:val="single"/>
        </w:rPr>
        <w:t xml:space="preserve"> </w:t>
      </w:r>
      <w:r w:rsidRPr="00AF349C">
        <w:rPr>
          <w:u w:val="single"/>
        </w:rPr>
        <w:t>PREÇOS</w:t>
      </w:r>
    </w:p>
    <w:p w14:paraId="212D59ED" w14:textId="77777777" w:rsidR="00A27022" w:rsidRPr="00AF349C" w:rsidRDefault="00A27022" w:rsidP="00A27022">
      <w:pPr>
        <w:pStyle w:val="Corpodetexto"/>
        <w:spacing w:line="276" w:lineRule="auto"/>
        <w:ind w:left="0"/>
        <w:rPr>
          <w:rFonts w:ascii="Arial" w:hAnsi="Arial" w:cs="Arial"/>
          <w:b/>
          <w:sz w:val="20"/>
          <w:szCs w:val="20"/>
        </w:rPr>
      </w:pPr>
    </w:p>
    <w:p w14:paraId="63DFA047" w14:textId="7942B93D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AF349C">
        <w:rPr>
          <w:rFonts w:ascii="Arial" w:hAnsi="Arial" w:cs="Arial"/>
          <w:b/>
          <w:sz w:val="20"/>
          <w:szCs w:val="20"/>
        </w:rPr>
        <w:t xml:space="preserve">DADOS DA EMPRESA: </w:t>
      </w:r>
    </w:p>
    <w:p w14:paraId="1514B310" w14:textId="77777777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Nome da Proponente: ____________________________________________________________________</w:t>
      </w:r>
    </w:p>
    <w:p w14:paraId="56263C89" w14:textId="77777777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 xml:space="preserve">Razão social: ___________________________________ CNPJ nº: _________________________ </w:t>
      </w:r>
    </w:p>
    <w:p w14:paraId="13ED37CD" w14:textId="77777777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Banco: _____________ Agência nº: _________________ Conta nº: _________________________</w:t>
      </w:r>
    </w:p>
    <w:p w14:paraId="0E8279C2" w14:textId="77777777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 xml:space="preserve">Endereço completo: ________________________________________________________________________________ </w:t>
      </w:r>
    </w:p>
    <w:p w14:paraId="3E85C97D" w14:textId="77777777" w:rsidR="00A27022" w:rsidRPr="00AF349C" w:rsidRDefault="00A27022" w:rsidP="00A27022">
      <w:pPr>
        <w:widowControl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 xml:space="preserve">Telefones: _____________________________ E-mail: _____________________________________ </w:t>
      </w:r>
    </w:p>
    <w:p w14:paraId="73C4F5BA" w14:textId="77777777" w:rsidR="00A27022" w:rsidRDefault="00A27022" w:rsidP="002C0D17">
      <w:pPr>
        <w:pStyle w:val="Ttulo1"/>
        <w:spacing w:before="92" w:line="276" w:lineRule="auto"/>
        <w:ind w:left="2323" w:right="2369"/>
        <w:jc w:val="center"/>
        <w:rPr>
          <w:sz w:val="22"/>
          <w:szCs w:val="22"/>
          <w:u w:val="single"/>
        </w:rPr>
      </w:pPr>
    </w:p>
    <w:p w14:paraId="440C85C6" w14:textId="77777777" w:rsidR="00A27022" w:rsidRPr="0019651A" w:rsidRDefault="00A27022" w:rsidP="00A27022">
      <w:pPr>
        <w:widowControl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9651A">
        <w:rPr>
          <w:rFonts w:ascii="Arial" w:hAnsi="Arial" w:cs="Arial"/>
          <w:b/>
          <w:sz w:val="20"/>
          <w:szCs w:val="20"/>
        </w:rPr>
        <w:t>Validade da proposta</w:t>
      </w:r>
      <w:r>
        <w:rPr>
          <w:rFonts w:ascii="Arial" w:hAnsi="Arial" w:cs="Arial"/>
          <w:b/>
          <w:sz w:val="20"/>
          <w:szCs w:val="20"/>
        </w:rPr>
        <w:t>:</w:t>
      </w:r>
      <w:r w:rsidRPr="0019651A">
        <w:rPr>
          <w:rFonts w:ascii="Arial" w:hAnsi="Arial" w:cs="Arial"/>
          <w:b/>
          <w:sz w:val="20"/>
          <w:szCs w:val="20"/>
        </w:rPr>
        <w:t xml:space="preserve"> (não inferior a 60 dias)</w:t>
      </w:r>
      <w:r>
        <w:rPr>
          <w:rFonts w:ascii="Arial" w:hAnsi="Arial" w:cs="Arial"/>
          <w:b/>
          <w:sz w:val="20"/>
          <w:szCs w:val="20"/>
        </w:rPr>
        <w:t>.</w:t>
      </w:r>
    </w:p>
    <w:p w14:paraId="2F74CC0E" w14:textId="77777777" w:rsidR="00A27022" w:rsidRPr="0019651A" w:rsidRDefault="00A27022" w:rsidP="00A270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651A">
        <w:rPr>
          <w:rFonts w:ascii="Arial" w:hAnsi="Arial" w:cs="Arial"/>
          <w:b/>
          <w:sz w:val="20"/>
          <w:szCs w:val="20"/>
        </w:rPr>
        <w:t xml:space="preserve">Prazo de entrega:  </w:t>
      </w:r>
      <w:r>
        <w:rPr>
          <w:rFonts w:ascii="Arial" w:hAnsi="Arial" w:cs="Arial"/>
          <w:b/>
          <w:sz w:val="20"/>
          <w:szCs w:val="20"/>
        </w:rPr>
        <w:t>05 (cinco)</w:t>
      </w:r>
      <w:r w:rsidRPr="0019651A">
        <w:rPr>
          <w:rFonts w:ascii="Arial" w:hAnsi="Arial" w:cs="Arial"/>
          <w:b/>
          <w:sz w:val="20"/>
          <w:szCs w:val="20"/>
        </w:rPr>
        <w:t xml:space="preserve"> dias, a contar do envio da Autorização de Fornecimento.</w:t>
      </w:r>
    </w:p>
    <w:p w14:paraId="2EC507BC" w14:textId="77777777" w:rsidR="00A27022" w:rsidRPr="0019651A" w:rsidRDefault="00A27022" w:rsidP="00A2702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651A">
        <w:rPr>
          <w:rFonts w:ascii="Arial" w:hAnsi="Arial" w:cs="Arial"/>
          <w:b/>
          <w:sz w:val="20"/>
          <w:szCs w:val="20"/>
        </w:rPr>
        <w:t xml:space="preserve">Prazo de pagamento: </w:t>
      </w:r>
      <w:r>
        <w:rPr>
          <w:rFonts w:ascii="Arial" w:hAnsi="Arial" w:cs="Arial"/>
          <w:b/>
          <w:sz w:val="20"/>
          <w:szCs w:val="20"/>
        </w:rPr>
        <w:t>a</w:t>
      </w:r>
      <w:r w:rsidRPr="0019651A">
        <w:rPr>
          <w:rStyle w:val="nfase"/>
          <w:rFonts w:ascii="Arial" w:hAnsi="Arial" w:cs="Arial"/>
          <w:b/>
          <w:i w:val="0"/>
          <w:sz w:val="20"/>
          <w:szCs w:val="20"/>
          <w:shd w:val="clear" w:color="auto" w:fill="FFFFFF"/>
        </w:rPr>
        <w:t xml:space="preserve">té </w:t>
      </w:r>
      <w:r>
        <w:rPr>
          <w:rStyle w:val="nfase"/>
          <w:rFonts w:ascii="Arial" w:hAnsi="Arial" w:cs="Arial"/>
          <w:b/>
          <w:i w:val="0"/>
          <w:sz w:val="20"/>
          <w:szCs w:val="20"/>
          <w:shd w:val="clear" w:color="auto" w:fill="FFFFFF"/>
        </w:rPr>
        <w:t>10 (dez</w:t>
      </w:r>
      <w:r w:rsidRPr="0019651A">
        <w:rPr>
          <w:rStyle w:val="nfase"/>
          <w:rFonts w:ascii="Arial" w:hAnsi="Arial" w:cs="Arial"/>
          <w:b/>
          <w:i w:val="0"/>
          <w:sz w:val="20"/>
          <w:szCs w:val="20"/>
          <w:shd w:val="clear" w:color="auto" w:fill="FFFFFF"/>
        </w:rPr>
        <w:t xml:space="preserve">) dias a contar do recebimento da Nota Fiscal. </w:t>
      </w:r>
    </w:p>
    <w:p w14:paraId="57C6782F" w14:textId="77777777" w:rsidR="00A27022" w:rsidRPr="00AF349C" w:rsidRDefault="00A27022" w:rsidP="00A27022">
      <w:pPr>
        <w:pStyle w:val="Corpodetexto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14:paraId="73FD8873" w14:textId="77777777" w:rsidR="00A27022" w:rsidRPr="00AF349C" w:rsidRDefault="00A27022" w:rsidP="00A27022">
      <w:pPr>
        <w:pStyle w:val="Corpodetexto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Declaramos</w:t>
      </w:r>
      <w:r w:rsidRPr="00AF349C">
        <w:rPr>
          <w:rFonts w:ascii="Arial" w:hAnsi="Arial" w:cs="Arial"/>
          <w:spacing w:val="-15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que</w:t>
      </w:r>
      <w:r w:rsidRPr="00AF349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os</w:t>
      </w:r>
      <w:r w:rsidRPr="00AF349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dados</w:t>
      </w:r>
      <w:r w:rsidRPr="00AF349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são</w:t>
      </w:r>
      <w:r w:rsidRPr="00AF349C">
        <w:rPr>
          <w:rFonts w:ascii="Arial" w:hAnsi="Arial" w:cs="Arial"/>
          <w:spacing w:val="-14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de</w:t>
      </w:r>
      <w:r w:rsidRPr="00AF349C">
        <w:rPr>
          <w:rFonts w:ascii="Arial" w:hAnsi="Arial" w:cs="Arial"/>
          <w:spacing w:val="-13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nossa</w:t>
      </w:r>
      <w:r w:rsidRPr="00AF349C">
        <w:rPr>
          <w:rFonts w:ascii="Arial" w:hAnsi="Arial" w:cs="Arial"/>
          <w:spacing w:val="-14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inteira</w:t>
      </w:r>
      <w:r w:rsidRPr="00AF3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responsabilidade</w:t>
      </w:r>
      <w:r w:rsidRPr="00AF349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e</w:t>
      </w:r>
      <w:r w:rsidRPr="00AF349C">
        <w:rPr>
          <w:rFonts w:ascii="Arial" w:hAnsi="Arial" w:cs="Arial"/>
          <w:spacing w:val="-14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responderemos,</w:t>
      </w:r>
      <w:r w:rsidRPr="00AF349C">
        <w:rPr>
          <w:rFonts w:ascii="Arial" w:hAnsi="Arial" w:cs="Arial"/>
          <w:spacing w:val="-1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na</w:t>
      </w:r>
      <w:r w:rsidRPr="00AF349C">
        <w:rPr>
          <w:rFonts w:ascii="Arial" w:hAnsi="Arial" w:cs="Arial"/>
          <w:spacing w:val="-12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forma</w:t>
      </w:r>
      <w:r w:rsidRPr="00AF349C">
        <w:rPr>
          <w:rFonts w:ascii="Arial" w:hAnsi="Arial" w:cs="Arial"/>
          <w:spacing w:val="-63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da</w:t>
      </w:r>
      <w:r w:rsidRPr="00AF349C">
        <w:rPr>
          <w:rFonts w:ascii="Arial" w:hAnsi="Arial" w:cs="Arial"/>
          <w:spacing w:val="-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Lei, por qualquer</w:t>
      </w:r>
      <w:r w:rsidRPr="00AF349C">
        <w:rPr>
          <w:rFonts w:ascii="Arial" w:hAnsi="Arial" w:cs="Arial"/>
          <w:spacing w:val="-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prejuízo</w:t>
      </w:r>
      <w:r w:rsidRPr="00AF349C">
        <w:rPr>
          <w:rFonts w:ascii="Arial" w:hAnsi="Arial" w:cs="Arial"/>
          <w:spacing w:val="-2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decorrente</w:t>
      </w:r>
      <w:r w:rsidRPr="00AF349C">
        <w:rPr>
          <w:rFonts w:ascii="Arial" w:hAnsi="Arial" w:cs="Arial"/>
          <w:spacing w:val="-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da</w:t>
      </w:r>
      <w:r w:rsidRPr="00AF349C">
        <w:rPr>
          <w:rFonts w:ascii="Arial" w:hAnsi="Arial" w:cs="Arial"/>
          <w:spacing w:val="-3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falsidade</w:t>
      </w:r>
      <w:r w:rsidRPr="00AF349C">
        <w:rPr>
          <w:rFonts w:ascii="Arial" w:hAnsi="Arial" w:cs="Arial"/>
          <w:spacing w:val="-2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das informações.</w:t>
      </w:r>
    </w:p>
    <w:p w14:paraId="60689AC3" w14:textId="77777777" w:rsidR="00A27022" w:rsidRPr="00AF349C" w:rsidRDefault="00A27022" w:rsidP="00A27022">
      <w:pPr>
        <w:pStyle w:val="Corpodetexto"/>
        <w:spacing w:before="11" w:line="276" w:lineRule="auto"/>
        <w:ind w:left="0"/>
        <w:rPr>
          <w:rFonts w:ascii="Arial" w:hAnsi="Arial" w:cs="Arial"/>
          <w:sz w:val="20"/>
          <w:szCs w:val="20"/>
        </w:rPr>
      </w:pPr>
    </w:p>
    <w:p w14:paraId="5D1FF2E2" w14:textId="77777777" w:rsidR="00A27022" w:rsidRPr="00AF349C" w:rsidRDefault="00A27022" w:rsidP="00A27022">
      <w:pPr>
        <w:pStyle w:val="Corpodetexto"/>
        <w:spacing w:line="276" w:lineRule="auto"/>
        <w:ind w:left="0" w:right="162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b/>
          <w:sz w:val="20"/>
          <w:szCs w:val="20"/>
        </w:rPr>
        <w:t xml:space="preserve">OBS.: </w:t>
      </w:r>
      <w:r w:rsidRPr="00AF349C">
        <w:rPr>
          <w:rFonts w:ascii="Arial" w:hAnsi="Arial" w:cs="Arial"/>
          <w:sz w:val="20"/>
          <w:szCs w:val="20"/>
        </w:rPr>
        <w:t>No preço cotado já estão inclus</w:t>
      </w:r>
      <w:r>
        <w:rPr>
          <w:rFonts w:ascii="Arial" w:hAnsi="Arial" w:cs="Arial"/>
          <w:sz w:val="20"/>
          <w:szCs w:val="20"/>
        </w:rPr>
        <w:t>o</w:t>
      </w:r>
      <w:r w:rsidRPr="00AF349C">
        <w:rPr>
          <w:rFonts w:ascii="Arial" w:hAnsi="Arial" w:cs="Arial"/>
          <w:sz w:val="20"/>
          <w:szCs w:val="20"/>
        </w:rPr>
        <w:t>s eventuais vantagens e/ou abatimentos, impostos,</w:t>
      </w:r>
      <w:r w:rsidRPr="00AF349C">
        <w:rPr>
          <w:rFonts w:ascii="Arial" w:hAnsi="Arial" w:cs="Arial"/>
          <w:spacing w:val="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taxas e encargos sociais, obrigações trabalhistas, previdenciárias,</w:t>
      </w:r>
      <w:r w:rsidRPr="00AF349C">
        <w:rPr>
          <w:rFonts w:ascii="Arial" w:hAnsi="Arial" w:cs="Arial"/>
          <w:spacing w:val="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fiscais e comerciais,</w:t>
      </w:r>
      <w:r w:rsidRPr="00AF349C">
        <w:rPr>
          <w:rFonts w:ascii="Arial" w:hAnsi="Arial" w:cs="Arial"/>
          <w:spacing w:val="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assim como despesas com transportes e deslocamentos e outras quaisquer que incidam</w:t>
      </w:r>
      <w:r w:rsidRPr="00AF349C">
        <w:rPr>
          <w:rFonts w:ascii="Arial" w:hAnsi="Arial" w:cs="Arial"/>
          <w:spacing w:val="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sobre</w:t>
      </w:r>
      <w:r w:rsidRPr="00AF349C">
        <w:rPr>
          <w:rFonts w:ascii="Arial" w:hAnsi="Arial" w:cs="Arial"/>
          <w:spacing w:val="-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a</w:t>
      </w:r>
      <w:r w:rsidRPr="00AF349C">
        <w:rPr>
          <w:rFonts w:ascii="Arial" w:hAnsi="Arial" w:cs="Arial"/>
          <w:spacing w:val="-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contratação.</w:t>
      </w:r>
    </w:p>
    <w:p w14:paraId="2DB5A8C3" w14:textId="77777777" w:rsidR="00A27022" w:rsidRPr="00AF349C" w:rsidRDefault="00A27022" w:rsidP="00A27022">
      <w:pPr>
        <w:pStyle w:val="Corpodetexto"/>
        <w:spacing w:line="276" w:lineRule="auto"/>
        <w:ind w:left="0" w:right="162"/>
        <w:rPr>
          <w:rFonts w:ascii="Arial" w:hAnsi="Arial" w:cs="Arial"/>
          <w:sz w:val="20"/>
          <w:szCs w:val="20"/>
        </w:rPr>
      </w:pPr>
    </w:p>
    <w:p w14:paraId="2D180075" w14:textId="77777777" w:rsidR="00A27022" w:rsidRPr="00AF349C" w:rsidRDefault="00A27022" w:rsidP="00A27022">
      <w:pPr>
        <w:pStyle w:val="Corpodetexto"/>
        <w:spacing w:line="276" w:lineRule="auto"/>
        <w:ind w:left="0" w:right="162"/>
        <w:rPr>
          <w:rFonts w:ascii="Arial" w:hAnsi="Arial" w:cs="Arial"/>
          <w:sz w:val="20"/>
          <w:szCs w:val="20"/>
        </w:rPr>
      </w:pPr>
    </w:p>
    <w:p w14:paraId="0CD64426" w14:textId="12B7A499" w:rsidR="00A27022" w:rsidRPr="00AF349C" w:rsidRDefault="00A27022" w:rsidP="00A27022">
      <w:pPr>
        <w:pStyle w:val="Corpodetexto"/>
        <w:tabs>
          <w:tab w:val="left" w:leader="dot" w:pos="8959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........................................,</w:t>
      </w:r>
      <w:r w:rsidRPr="00AF349C">
        <w:rPr>
          <w:rFonts w:ascii="Arial" w:hAnsi="Arial" w:cs="Arial"/>
          <w:spacing w:val="-7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...........</w:t>
      </w:r>
      <w:r w:rsidRPr="00AF349C">
        <w:rPr>
          <w:rFonts w:ascii="Arial" w:hAnsi="Arial" w:cs="Arial"/>
          <w:spacing w:val="-5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de</w:t>
      </w:r>
      <w:r w:rsidRPr="00AF349C">
        <w:rPr>
          <w:rFonts w:ascii="Arial" w:hAnsi="Arial" w:cs="Arial"/>
          <w:sz w:val="20"/>
          <w:szCs w:val="20"/>
        </w:rPr>
        <w:tab/>
        <w:t>de</w:t>
      </w:r>
      <w:r w:rsidRPr="00AF349C">
        <w:rPr>
          <w:rFonts w:ascii="Arial" w:hAnsi="Arial" w:cs="Arial"/>
          <w:spacing w:val="1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4</w:t>
      </w:r>
      <w:r w:rsidRPr="00AF349C">
        <w:rPr>
          <w:rFonts w:ascii="Arial" w:hAnsi="Arial" w:cs="Arial"/>
          <w:sz w:val="20"/>
          <w:szCs w:val="20"/>
        </w:rPr>
        <w:t>.</w:t>
      </w:r>
    </w:p>
    <w:p w14:paraId="13012FC3" w14:textId="77777777" w:rsidR="00A27022" w:rsidRPr="00AF349C" w:rsidRDefault="00A27022" w:rsidP="00A27022">
      <w:pPr>
        <w:pStyle w:val="Corpodetexto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14:paraId="2F920A08" w14:textId="77777777" w:rsidR="00A27022" w:rsidRPr="00AF349C" w:rsidRDefault="00A27022" w:rsidP="00A27022">
      <w:pPr>
        <w:pStyle w:val="Corpodetexto"/>
        <w:spacing w:line="276" w:lineRule="auto"/>
        <w:ind w:left="4527" w:right="4576"/>
        <w:jc w:val="center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Empresa</w:t>
      </w:r>
      <w:r w:rsidRPr="00AF349C">
        <w:rPr>
          <w:rFonts w:ascii="Arial" w:hAnsi="Arial" w:cs="Arial"/>
          <w:spacing w:val="-64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CNPJ</w:t>
      </w:r>
    </w:p>
    <w:p w14:paraId="1097A59B" w14:textId="77777777" w:rsidR="00A27022" w:rsidRPr="00AF349C" w:rsidRDefault="00A27022" w:rsidP="00A27022">
      <w:pPr>
        <w:pStyle w:val="Corpodetexto"/>
        <w:spacing w:line="276" w:lineRule="auto"/>
        <w:ind w:left="3213" w:right="3262"/>
        <w:jc w:val="center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Assinatura do representante legal</w:t>
      </w:r>
      <w:r w:rsidRPr="00AF349C">
        <w:rPr>
          <w:rFonts w:ascii="Arial" w:hAnsi="Arial" w:cs="Arial"/>
          <w:spacing w:val="-64"/>
          <w:sz w:val="20"/>
          <w:szCs w:val="20"/>
        </w:rPr>
        <w:t xml:space="preserve"> </w:t>
      </w:r>
      <w:r w:rsidRPr="00AF349C">
        <w:rPr>
          <w:rFonts w:ascii="Arial" w:hAnsi="Arial" w:cs="Arial"/>
          <w:sz w:val="20"/>
          <w:szCs w:val="20"/>
        </w:rPr>
        <w:t>Nome:</w:t>
      </w:r>
    </w:p>
    <w:p w14:paraId="24B8F6D7" w14:textId="77777777" w:rsidR="00A27022" w:rsidRPr="00AF349C" w:rsidRDefault="00A27022" w:rsidP="00A27022">
      <w:pPr>
        <w:pStyle w:val="Corpodetexto"/>
        <w:spacing w:line="276" w:lineRule="auto"/>
        <w:ind w:left="777" w:right="826"/>
        <w:jc w:val="center"/>
        <w:rPr>
          <w:rFonts w:ascii="Arial" w:hAnsi="Arial" w:cs="Arial"/>
          <w:sz w:val="20"/>
          <w:szCs w:val="20"/>
        </w:rPr>
      </w:pPr>
      <w:r w:rsidRPr="00AF349C">
        <w:rPr>
          <w:rFonts w:ascii="Arial" w:hAnsi="Arial" w:cs="Arial"/>
          <w:sz w:val="20"/>
          <w:szCs w:val="20"/>
        </w:rPr>
        <w:t>RG nº.:</w:t>
      </w:r>
    </w:p>
    <w:p w14:paraId="389FDD08" w14:textId="77777777" w:rsidR="00A27022" w:rsidRDefault="00A27022" w:rsidP="002C0D17">
      <w:pPr>
        <w:pStyle w:val="Ttulo1"/>
        <w:spacing w:before="92" w:line="276" w:lineRule="auto"/>
        <w:ind w:left="2323" w:right="2369"/>
        <w:jc w:val="center"/>
        <w:rPr>
          <w:sz w:val="22"/>
          <w:szCs w:val="22"/>
          <w:u w:val="single"/>
        </w:rPr>
      </w:pPr>
    </w:p>
    <w:p w14:paraId="6569508D" w14:textId="53FD4700" w:rsidR="005B1B50" w:rsidRPr="00377CD7" w:rsidRDefault="00D0676E" w:rsidP="002C0D17">
      <w:pPr>
        <w:jc w:val="both"/>
        <w:rPr>
          <w:rFonts w:ascii="Arial" w:hAnsi="Arial" w:cs="Arial"/>
          <w:b/>
        </w:rPr>
      </w:pPr>
      <w:r w:rsidRPr="002C0D17">
        <w:rPr>
          <w:rFonts w:ascii="Arial" w:hAnsi="Arial" w:cs="Arial"/>
        </w:rPr>
        <w:t xml:space="preserve">1. DO OBJETO: </w:t>
      </w:r>
      <w:r w:rsidR="00377CD7">
        <w:rPr>
          <w:rFonts w:ascii="Arial" w:hAnsi="Arial" w:cs="Arial"/>
        </w:rPr>
        <w:t>C</w:t>
      </w:r>
      <w:r w:rsidR="00377CD7" w:rsidRPr="00377CD7">
        <w:rPr>
          <w:rFonts w:ascii="Arial" w:hAnsi="Arial" w:cs="Arial"/>
        </w:rPr>
        <w:t xml:space="preserve">ontratação de empresa especializada em prestação de serviços de viagem programada em veículo de cinco lugares, com motorista, fornecimento de combustível, incluindo seguros e demais despesas necessárias para translado dos professores dos cursos de </w:t>
      </w:r>
      <w:r w:rsidR="00377CD7">
        <w:rPr>
          <w:rFonts w:ascii="Arial" w:hAnsi="Arial" w:cs="Arial"/>
        </w:rPr>
        <w:t>M</w:t>
      </w:r>
      <w:r w:rsidR="00377CD7" w:rsidRPr="00377CD7">
        <w:rPr>
          <w:rFonts w:ascii="Arial" w:hAnsi="Arial" w:cs="Arial"/>
        </w:rPr>
        <w:t xml:space="preserve">estrado em </w:t>
      </w:r>
      <w:r w:rsidR="00377CD7">
        <w:rPr>
          <w:rFonts w:ascii="Arial" w:hAnsi="Arial" w:cs="Arial"/>
        </w:rPr>
        <w:t>C</w:t>
      </w:r>
      <w:r w:rsidR="00377CD7" w:rsidRPr="00377CD7">
        <w:rPr>
          <w:rFonts w:ascii="Arial" w:hAnsi="Arial" w:cs="Arial"/>
        </w:rPr>
        <w:t xml:space="preserve">iências da </w:t>
      </w:r>
      <w:r w:rsidR="00377CD7">
        <w:rPr>
          <w:rFonts w:ascii="Arial" w:hAnsi="Arial" w:cs="Arial"/>
        </w:rPr>
        <w:t>S</w:t>
      </w:r>
      <w:r w:rsidR="00377CD7" w:rsidRPr="00377CD7">
        <w:rPr>
          <w:rFonts w:ascii="Arial" w:hAnsi="Arial" w:cs="Arial"/>
        </w:rPr>
        <w:t xml:space="preserve">aúde e </w:t>
      </w:r>
      <w:r w:rsidR="00377CD7">
        <w:rPr>
          <w:rFonts w:ascii="Arial" w:hAnsi="Arial" w:cs="Arial"/>
        </w:rPr>
        <w:t>M</w:t>
      </w:r>
      <w:r w:rsidR="00377CD7" w:rsidRPr="00377CD7">
        <w:rPr>
          <w:rFonts w:ascii="Arial" w:hAnsi="Arial" w:cs="Arial"/>
        </w:rPr>
        <w:t xml:space="preserve">estrado em </w:t>
      </w:r>
      <w:r w:rsidR="00377CD7">
        <w:rPr>
          <w:rFonts w:ascii="Arial" w:hAnsi="Arial" w:cs="Arial"/>
        </w:rPr>
        <w:t>G</w:t>
      </w:r>
      <w:r w:rsidR="00377CD7" w:rsidRPr="00377CD7">
        <w:rPr>
          <w:rFonts w:ascii="Arial" w:hAnsi="Arial" w:cs="Arial"/>
        </w:rPr>
        <w:t xml:space="preserve">estão e </w:t>
      </w:r>
      <w:r w:rsidR="00377CD7">
        <w:rPr>
          <w:rFonts w:ascii="Arial" w:hAnsi="Arial" w:cs="Arial"/>
        </w:rPr>
        <w:t>D</w:t>
      </w:r>
      <w:r w:rsidR="00377CD7" w:rsidRPr="00377CD7">
        <w:rPr>
          <w:rFonts w:ascii="Arial" w:hAnsi="Arial" w:cs="Arial"/>
        </w:rPr>
        <w:t xml:space="preserve">esenvolvimento </w:t>
      </w:r>
      <w:r w:rsidR="00377CD7">
        <w:rPr>
          <w:rFonts w:ascii="Arial" w:hAnsi="Arial" w:cs="Arial"/>
        </w:rPr>
        <w:t>R</w:t>
      </w:r>
      <w:r w:rsidR="00377CD7" w:rsidRPr="00377CD7">
        <w:rPr>
          <w:rFonts w:ascii="Arial" w:hAnsi="Arial" w:cs="Arial"/>
        </w:rPr>
        <w:t xml:space="preserve">egional que ocorrem no polo da </w:t>
      </w:r>
      <w:r w:rsidR="00377CD7">
        <w:rPr>
          <w:rFonts w:ascii="Arial" w:hAnsi="Arial" w:cs="Arial"/>
        </w:rPr>
        <w:t>UNITAU</w:t>
      </w:r>
      <w:r w:rsidR="00377CD7" w:rsidRPr="00377CD7">
        <w:rPr>
          <w:rFonts w:ascii="Arial" w:hAnsi="Arial" w:cs="Arial"/>
        </w:rPr>
        <w:t xml:space="preserve"> de </w:t>
      </w:r>
      <w:r w:rsidR="00377CD7">
        <w:rPr>
          <w:rFonts w:ascii="Arial" w:hAnsi="Arial" w:cs="Arial"/>
        </w:rPr>
        <w:t>C</w:t>
      </w:r>
      <w:r w:rsidR="00377CD7" w:rsidRPr="00377CD7">
        <w:rPr>
          <w:rFonts w:ascii="Arial" w:hAnsi="Arial" w:cs="Arial"/>
        </w:rPr>
        <w:t>araguátatuba-</w:t>
      </w:r>
      <w:r w:rsidR="00377CD7">
        <w:rPr>
          <w:rFonts w:ascii="Arial" w:hAnsi="Arial" w:cs="Arial"/>
        </w:rPr>
        <w:t>SP</w:t>
      </w:r>
      <w:r w:rsidR="00377CD7" w:rsidRPr="00377CD7">
        <w:rPr>
          <w:rFonts w:ascii="Arial" w:hAnsi="Arial" w:cs="Arial"/>
        </w:rPr>
        <w:t>, conforme descrito abaixo:</w:t>
      </w:r>
    </w:p>
    <w:p w14:paraId="7AF0E368" w14:textId="77777777" w:rsidR="00D0676E" w:rsidRPr="002C0D17" w:rsidRDefault="00D0676E" w:rsidP="002C0D17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03"/>
        <w:gridCol w:w="425"/>
        <w:gridCol w:w="709"/>
        <w:gridCol w:w="992"/>
        <w:gridCol w:w="1273"/>
      </w:tblGrid>
      <w:tr w:rsidR="0033587A" w:rsidRPr="0033587A" w14:paraId="2C03A7FA" w14:textId="3273D155" w:rsidTr="0033587A">
        <w:trPr>
          <w:trHeight w:val="39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0EEAD" w14:textId="77777777" w:rsidR="0033587A" w:rsidRPr="0033587A" w:rsidRDefault="0033587A" w:rsidP="0037080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1E0A" w14:textId="77777777" w:rsidR="0033587A" w:rsidRPr="0033587A" w:rsidRDefault="0033587A" w:rsidP="0037080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5281" w14:textId="77777777" w:rsidR="0033587A" w:rsidRPr="0033587A" w:rsidRDefault="0033587A" w:rsidP="0037080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QTD.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BF5DB" w14:textId="77777777" w:rsidR="0033587A" w:rsidRPr="0033587A" w:rsidRDefault="0033587A" w:rsidP="0037080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UND.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93D740" w14:textId="76EADDB0" w:rsidR="0033587A" w:rsidRPr="0033587A" w:rsidRDefault="0033587A" w:rsidP="003358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VL. UNT.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2873E" w14:textId="054B3222" w:rsidR="0033587A" w:rsidRPr="0033587A" w:rsidRDefault="0033587A" w:rsidP="003358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587A">
              <w:rPr>
                <w:rFonts w:ascii="Arial" w:hAnsi="Arial" w:cs="Arial"/>
                <w:b/>
                <w:bCs/>
                <w:sz w:val="14"/>
                <w:szCs w:val="14"/>
              </w:rPr>
              <w:t>VL. TOTAL</w:t>
            </w:r>
          </w:p>
        </w:tc>
      </w:tr>
      <w:tr w:rsidR="0033587A" w:rsidRPr="0033587A" w14:paraId="33200BF5" w14:textId="4D7B1570" w:rsidTr="0033587A">
        <w:trPr>
          <w:trHeight w:val="684"/>
        </w:trPr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FFE5C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DCF69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VEÍCULO COM MOTORISTA COM TODAS AS DESPESAS INCLUSAS - 5 LUGARES MODELO HATCH, COM 4 PORTAS, AR-CONDICIONADO, VIDROS ELÉTRICOS, COM ITENS DE SEGURANÇA OBRIGATÓRIOS. (IDA E VOLTA)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ACDA1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F7533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VIAGEM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1916DCAB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05F24135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87A" w:rsidRPr="0033587A" w14:paraId="12CAB934" w14:textId="39BC47BA" w:rsidTr="0033587A">
        <w:trPr>
          <w:trHeight w:val="684"/>
        </w:trPr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777517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D3F14F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VEÍCULO COM MOTORISTA COM TODAS AS DESPESAS INCLUSAS - 5 LUGARES MODELO HATCH, COM 4 PORTAS, AR-CONDICIONADO, VIDROS ELÉTRICOS, COM ITENS DE SEGURANÇA OBRIGATÓRIOS. (APENAS IDA)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D4A93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82D24E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VIAGEM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60E01552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</w:tcPr>
          <w:p w14:paraId="07186A43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3587A" w:rsidRPr="0033587A" w14:paraId="44FEDF68" w14:textId="4EB14EF3" w:rsidTr="0033587A">
        <w:trPr>
          <w:trHeight w:val="684"/>
        </w:trPr>
        <w:tc>
          <w:tcPr>
            <w:tcW w:w="5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2FC295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488011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VEÍCULO COM MOTORISTA COM TODAS AS DESPESAS INCLUSAS - 5 LUGARES MODELO HATCH, COM 4 PORTAS, AR-CONDICIONADO, VIDROS ELÉTRICOS, COM ITENS DE SEGURANÇA OBRIGATÓRIOS. (APENAS VOLTA)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65FBA3" w14:textId="77777777" w:rsidR="0033587A" w:rsidRPr="0033587A" w:rsidRDefault="0033587A" w:rsidP="0037080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7343DA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  <w:r w:rsidRPr="0033587A">
              <w:rPr>
                <w:rFonts w:ascii="Arial" w:hAnsi="Arial" w:cs="Arial"/>
                <w:sz w:val="14"/>
                <w:szCs w:val="14"/>
              </w:rPr>
              <w:t>VIAGEM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5455DD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EAC7A" w14:textId="77777777" w:rsidR="0033587A" w:rsidRPr="0033587A" w:rsidRDefault="0033587A" w:rsidP="0037080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123F82A" w14:textId="3DF5CC5F" w:rsidR="003D3BBC" w:rsidRPr="002C0D17" w:rsidRDefault="003D3BBC" w:rsidP="002C0D17">
      <w:pPr>
        <w:spacing w:line="276" w:lineRule="auto"/>
        <w:jc w:val="both"/>
        <w:rPr>
          <w:rFonts w:ascii="Arial" w:hAnsi="Arial" w:cs="Arial"/>
          <w:bCs/>
        </w:rPr>
      </w:pPr>
    </w:p>
    <w:p w14:paraId="724C5A78" w14:textId="03EE6EAE" w:rsidR="00F35945" w:rsidRDefault="00F35945" w:rsidP="002C0D17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viagens ocorrerão nas seguintes datas:</w:t>
      </w:r>
    </w:p>
    <w:p w14:paraId="076B30CA" w14:textId="77777777" w:rsidR="00377CD7" w:rsidRDefault="00377CD7" w:rsidP="002C0D17">
      <w:pPr>
        <w:spacing w:line="276" w:lineRule="auto"/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42"/>
        <w:gridCol w:w="8346"/>
      </w:tblGrid>
      <w:tr w:rsidR="00377CD7" w:rsidRPr="00377CD7" w14:paraId="20CDC89B" w14:textId="77777777" w:rsidTr="00377CD7">
        <w:trPr>
          <w:trHeight w:val="28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4B132" w14:textId="77777777" w:rsidR="00377CD7" w:rsidRPr="00377CD7" w:rsidRDefault="00377CD7" w:rsidP="00377C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VIAGEM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E8FCC" w14:textId="77777777" w:rsidR="00377CD7" w:rsidRPr="00377CD7" w:rsidRDefault="00377CD7" w:rsidP="00377C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DATAS</w:t>
            </w:r>
          </w:p>
        </w:tc>
        <w:tc>
          <w:tcPr>
            <w:tcW w:w="4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6F6DA2" w14:textId="77777777" w:rsidR="00377CD7" w:rsidRPr="00377CD7" w:rsidRDefault="00377CD7" w:rsidP="00377CD7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DADOS</w:t>
            </w:r>
          </w:p>
        </w:tc>
      </w:tr>
      <w:tr w:rsidR="00377CD7" w:rsidRPr="00377CD7" w14:paraId="023F2A0B" w14:textId="77777777" w:rsidTr="00377CD7">
        <w:trPr>
          <w:trHeight w:val="11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5936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4415D5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06/04/2024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065030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2B6B58A7" w14:textId="77777777" w:rsidTr="00377CD7">
        <w:trPr>
          <w:trHeight w:val="113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3C8AFD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CDF15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13/04/2024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F70AF0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D8CE687" w14:textId="77777777" w:rsidTr="00377CD7">
        <w:trPr>
          <w:trHeight w:val="81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5034D2BD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5856ED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24/04/2024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3AFAAB5D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3C5F0AFE" w14:textId="77777777" w:rsidTr="00377CD7">
        <w:trPr>
          <w:trHeight w:val="10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4976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E1BD8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27/04/2024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32010B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20B33EEA" w14:textId="77777777" w:rsidTr="00377CD7">
        <w:trPr>
          <w:trHeight w:val="98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25357FD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0759B6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27/04/2024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0AD82294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0B06D766" w14:textId="77777777" w:rsidTr="00377CD7">
        <w:trPr>
          <w:trHeight w:val="111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8164D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071B32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04/05/2024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AB2DBF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7D155282" w14:textId="77777777" w:rsidTr="00377CD7">
        <w:trPr>
          <w:trHeight w:val="97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8223D2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4F8D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11/05/2024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EC44B9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A3044D8" w14:textId="77777777" w:rsidTr="00377CD7">
        <w:trPr>
          <w:trHeight w:val="98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B353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067AA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9BCDBA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4170FA65" w14:textId="77777777" w:rsidTr="00377CD7">
        <w:trPr>
          <w:trHeight w:val="69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68CDD813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3BE7474A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23/05/2024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32A6BB6C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22B88FBA" w14:textId="77777777" w:rsidTr="00377CD7">
        <w:trPr>
          <w:trHeight w:val="97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42DE9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12D66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25/05/2024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17A242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6CE27B79" w14:textId="77777777" w:rsidTr="00377CD7">
        <w:trPr>
          <w:trHeight w:val="88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D6E8C9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351360C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25/05/2024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4374A4C9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303F787C" w14:textId="77777777" w:rsidTr="00377CD7">
        <w:trPr>
          <w:trHeight w:val="947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A7C39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79B2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08/06/2024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D6EC9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0DD43A00" w14:textId="77777777" w:rsidTr="00377CD7">
        <w:trPr>
          <w:trHeight w:val="113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DEAC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2514A2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22/06/2024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956F1B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C707CDD" w14:textId="77777777" w:rsidTr="00377CD7">
        <w:trPr>
          <w:trHeight w:val="98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1C7A7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15073E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29/06/2024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C3AA7F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28C9D2F" w14:textId="77777777" w:rsidTr="00377CD7">
        <w:trPr>
          <w:trHeight w:val="95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30300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46F33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27/07/2024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E35A4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15BA4230" w14:textId="77777777" w:rsidTr="00377CD7">
        <w:trPr>
          <w:trHeight w:val="101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6EE4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A05B0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03/08/2024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D12D0F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206B4838" w14:textId="77777777" w:rsidTr="00377CD7">
        <w:trPr>
          <w:trHeight w:val="112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89E595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95D2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10/08/2024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B824DE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017CCAE9" w14:textId="77777777" w:rsidTr="00377CD7">
        <w:trPr>
          <w:trHeight w:val="108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BE519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4C6E4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30BAD7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20078980" w14:textId="77777777" w:rsidTr="00377CD7">
        <w:trPr>
          <w:trHeight w:val="70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2B81096A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052E6E7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22/08/2024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5770DE2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44517973" w14:textId="77777777" w:rsidTr="00377CD7">
        <w:trPr>
          <w:trHeight w:val="84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2B0F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AE54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24/08/2024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FB3C9F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11C3DCD7" w14:textId="77777777" w:rsidTr="00377CD7">
        <w:trPr>
          <w:trHeight w:val="844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04AD1AE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FECE50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24/08/2024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3E1A4B34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6CF4116A" w14:textId="77777777" w:rsidTr="00377CD7">
        <w:trPr>
          <w:trHeight w:val="109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FBDA81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A5BC2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31/08/2024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9EF39A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485EE2CB" w14:textId="77777777" w:rsidTr="00377CD7">
        <w:trPr>
          <w:trHeight w:val="112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D11B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AE32D6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14/09/2024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117E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504155EA" w14:textId="77777777" w:rsidTr="00377CD7">
        <w:trPr>
          <w:trHeight w:val="73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B2F527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617BC5C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26/09/2024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645FF4DB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5D015C13" w14:textId="77777777" w:rsidTr="00377CD7">
        <w:trPr>
          <w:trHeight w:val="84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589E27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45C22E73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28/09/2024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457CBA3C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3E23DC0F" w14:textId="77777777" w:rsidTr="00377CD7">
        <w:trPr>
          <w:trHeight w:val="110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361B4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1F6A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03/10/2024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1FEF16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60AD2566" w14:textId="77777777" w:rsidTr="00377CD7">
        <w:trPr>
          <w:trHeight w:val="70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00BE06B7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514571A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17/10/2024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485E31E6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596C7334" w14:textId="77777777" w:rsidTr="00377CD7">
        <w:trPr>
          <w:trHeight w:val="121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809E4E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617E2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19/10/2024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0F3B8D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67648FB" w14:textId="77777777" w:rsidTr="00377CD7">
        <w:trPr>
          <w:trHeight w:val="91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308C69C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15C2F9F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19/10/2024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73FC708A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623A88E4" w14:textId="77777777" w:rsidTr="00377CD7">
        <w:trPr>
          <w:trHeight w:val="84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2DA9FEB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lastRenderedPageBreak/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4835F94D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21/11/2024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59A9CD6C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4B7AB3CA" w14:textId="77777777" w:rsidTr="00377CD7">
        <w:trPr>
          <w:trHeight w:val="115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AA278CD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460158D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23/11/2024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3CBA206C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413749FA" w14:textId="77777777" w:rsidTr="00377CD7">
        <w:trPr>
          <w:trHeight w:val="103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01D15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787A2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30/11/2024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F32DF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15568A14" w14:textId="77777777" w:rsidTr="00377CD7">
        <w:trPr>
          <w:trHeight w:val="1152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011DCF3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6FA35130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12/12/2024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676E80F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10h.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Caraguatatuba-SP. APENAS IDA</w:t>
            </w:r>
          </w:p>
        </w:tc>
      </w:tr>
      <w:tr w:rsidR="00377CD7" w:rsidRPr="00377CD7" w14:paraId="57F02A13" w14:textId="77777777" w:rsidTr="00377CD7">
        <w:trPr>
          <w:trHeight w:val="95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FBEEE4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8818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14/12/2024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5F37E5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759E014D" w14:textId="77777777" w:rsidTr="00377CD7">
        <w:trPr>
          <w:trHeight w:val="829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338B0B98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center"/>
            <w:hideMark/>
          </w:tcPr>
          <w:p w14:paraId="7848A73F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14/12/2024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A983"/>
            <w:vAlign w:val="center"/>
            <w:hideMark/>
          </w:tcPr>
          <w:p w14:paraId="164524B5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José Herculano, 1086 - Shopping Serramar - Caraguatatuba-SP </w:t>
            </w:r>
            <w:proofErr w:type="gram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ás</w:t>
            </w:r>
            <w:proofErr w:type="gram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 12h.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 xml:space="preserve">Endereço do destino: 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. APENAS RETORNO</w:t>
            </w:r>
          </w:p>
        </w:tc>
      </w:tr>
      <w:tr w:rsidR="00377CD7" w:rsidRPr="00377CD7" w14:paraId="1A586B0F" w14:textId="77777777" w:rsidTr="00377CD7">
        <w:trPr>
          <w:trHeight w:val="1061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4E71A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429B4C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22/02/2025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4C9E0E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E67DAA2" w14:textId="77777777" w:rsidTr="00377CD7">
        <w:trPr>
          <w:trHeight w:val="846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0FEE79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C717E" w14:textId="77777777" w:rsidR="00377CD7" w:rsidRPr="00377CD7" w:rsidRDefault="00377CD7" w:rsidP="00377CD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08/03/2025</w:t>
            </w:r>
          </w:p>
        </w:tc>
        <w:tc>
          <w:tcPr>
            <w:tcW w:w="4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DAF14C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 xml:space="preserve">Dados das viagens: Endereço de partida: Avenida Nove de Julho, 246, Centro, </w:t>
            </w:r>
            <w:proofErr w:type="spellStart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t>Taubaté-SP</w:t>
            </w:r>
            <w:proofErr w:type="spellEnd"/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Endereço do destino: Avenida José Herculano, 1086 - Shopping Serramar - Caraguatatuba-SP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Permanência no local: das 7h30min às 17h30min.</w:t>
            </w:r>
            <w:r w:rsidRPr="00377CD7"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  <w:br/>
              <w:t>Horário de retorno: 17h30min</w:t>
            </w:r>
          </w:p>
        </w:tc>
      </w:tr>
      <w:tr w:rsidR="00377CD7" w:rsidRPr="00377CD7" w14:paraId="3D1A934A" w14:textId="77777777" w:rsidTr="00377CD7">
        <w:trPr>
          <w:trHeight w:val="288"/>
        </w:trPr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5384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08D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  <w:tc>
          <w:tcPr>
            <w:tcW w:w="4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B3A5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</w:p>
        </w:tc>
      </w:tr>
      <w:tr w:rsidR="00377CD7" w:rsidRPr="00377CD7" w14:paraId="79A72D3A" w14:textId="77777777" w:rsidTr="00377CD7">
        <w:trPr>
          <w:trHeight w:val="28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914943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5ED7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Mestrado em Gestão e Desenvolvimento Regional</w:t>
            </w:r>
          </w:p>
        </w:tc>
      </w:tr>
      <w:tr w:rsidR="00377CD7" w:rsidRPr="00377CD7" w14:paraId="76FE7633" w14:textId="77777777" w:rsidTr="00377CD7">
        <w:trPr>
          <w:trHeight w:val="288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A983"/>
            <w:noWrap/>
            <w:vAlign w:val="bottom"/>
            <w:hideMark/>
          </w:tcPr>
          <w:p w14:paraId="1D7F0315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 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D98" w14:textId="77777777" w:rsidR="00377CD7" w:rsidRPr="00377CD7" w:rsidRDefault="00377CD7" w:rsidP="00377CD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377C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Mestrado em Ciências da Saúde</w:t>
            </w:r>
          </w:p>
        </w:tc>
      </w:tr>
    </w:tbl>
    <w:p w14:paraId="6B72A1EE" w14:textId="77777777" w:rsidR="00F35945" w:rsidRDefault="00F35945" w:rsidP="002C0D17">
      <w:pPr>
        <w:spacing w:line="276" w:lineRule="auto"/>
        <w:jc w:val="both"/>
        <w:rPr>
          <w:rFonts w:ascii="Arial" w:hAnsi="Arial" w:cs="Arial"/>
          <w:bCs/>
        </w:rPr>
      </w:pPr>
    </w:p>
    <w:p w14:paraId="51ED7681" w14:textId="77777777" w:rsidR="00F35945" w:rsidRDefault="00F35945" w:rsidP="002C0D17">
      <w:pPr>
        <w:spacing w:line="276" w:lineRule="auto"/>
        <w:jc w:val="both"/>
        <w:rPr>
          <w:rFonts w:ascii="Arial" w:hAnsi="Arial" w:cs="Arial"/>
          <w:bCs/>
        </w:rPr>
      </w:pPr>
    </w:p>
    <w:p w14:paraId="193150D5" w14:textId="6A89E0A6" w:rsidR="00882420" w:rsidRDefault="00882420" w:rsidP="0033587A">
      <w:pPr>
        <w:spacing w:line="276" w:lineRule="auto"/>
        <w:jc w:val="both"/>
        <w:rPr>
          <w:u w:val="single"/>
        </w:rPr>
      </w:pPr>
    </w:p>
    <w:sectPr w:rsidR="00882420" w:rsidSect="00A27022">
      <w:pgSz w:w="11910" w:h="16850"/>
      <w:pgMar w:top="1966" w:right="680" w:bottom="280" w:left="1160" w:header="322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29FA3" w14:textId="77777777" w:rsidR="00C54C4F" w:rsidRDefault="00C54C4F">
      <w:r>
        <w:separator/>
      </w:r>
    </w:p>
  </w:endnote>
  <w:endnote w:type="continuationSeparator" w:id="0">
    <w:p w14:paraId="3FDFC6DE" w14:textId="77777777" w:rsidR="00C54C4F" w:rsidRDefault="00C5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FE774" w14:textId="77777777" w:rsidR="00C54C4F" w:rsidRDefault="00C54C4F">
      <w:r>
        <w:separator/>
      </w:r>
    </w:p>
  </w:footnote>
  <w:footnote w:type="continuationSeparator" w:id="0">
    <w:p w14:paraId="7AEE4025" w14:textId="77777777" w:rsidR="00C54C4F" w:rsidRDefault="00C5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62E7"/>
    <w:multiLevelType w:val="hybridMultilevel"/>
    <w:tmpl w:val="F40CFE06"/>
    <w:lvl w:ilvl="0" w:tplc="7D52264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08E5625"/>
    <w:multiLevelType w:val="multilevel"/>
    <w:tmpl w:val="1A603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65BB6"/>
    <w:multiLevelType w:val="multilevel"/>
    <w:tmpl w:val="4D7AD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951193"/>
    <w:multiLevelType w:val="multilevel"/>
    <w:tmpl w:val="B3429A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94171B"/>
    <w:multiLevelType w:val="hybridMultilevel"/>
    <w:tmpl w:val="F1607F2E"/>
    <w:lvl w:ilvl="0" w:tplc="2D0A4E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0E12"/>
    <w:multiLevelType w:val="hybridMultilevel"/>
    <w:tmpl w:val="FC2AA1D6"/>
    <w:lvl w:ilvl="0" w:tplc="33E413F8">
      <w:numFmt w:val="bullet"/>
      <w:lvlText w:val=""/>
      <w:lvlJc w:val="left"/>
      <w:pPr>
        <w:ind w:left="1535" w:hanging="20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676D666">
      <w:numFmt w:val="bullet"/>
      <w:lvlText w:val="•"/>
      <w:lvlJc w:val="left"/>
      <w:pPr>
        <w:ind w:left="2392" w:hanging="204"/>
      </w:pPr>
      <w:rPr>
        <w:rFonts w:hint="default"/>
        <w:lang w:val="pt-PT" w:eastAsia="en-US" w:bidi="ar-SA"/>
      </w:rPr>
    </w:lvl>
    <w:lvl w:ilvl="2" w:tplc="9BF6C564">
      <w:numFmt w:val="bullet"/>
      <w:lvlText w:val="•"/>
      <w:lvlJc w:val="left"/>
      <w:pPr>
        <w:ind w:left="3245" w:hanging="204"/>
      </w:pPr>
      <w:rPr>
        <w:rFonts w:hint="default"/>
        <w:lang w:val="pt-PT" w:eastAsia="en-US" w:bidi="ar-SA"/>
      </w:rPr>
    </w:lvl>
    <w:lvl w:ilvl="3" w:tplc="317CEB54">
      <w:numFmt w:val="bullet"/>
      <w:lvlText w:val="•"/>
      <w:lvlJc w:val="left"/>
      <w:pPr>
        <w:ind w:left="4097" w:hanging="204"/>
      </w:pPr>
      <w:rPr>
        <w:rFonts w:hint="default"/>
        <w:lang w:val="pt-PT" w:eastAsia="en-US" w:bidi="ar-SA"/>
      </w:rPr>
    </w:lvl>
    <w:lvl w:ilvl="4" w:tplc="B372A998">
      <w:numFmt w:val="bullet"/>
      <w:lvlText w:val="•"/>
      <w:lvlJc w:val="left"/>
      <w:pPr>
        <w:ind w:left="4950" w:hanging="204"/>
      </w:pPr>
      <w:rPr>
        <w:rFonts w:hint="default"/>
        <w:lang w:val="pt-PT" w:eastAsia="en-US" w:bidi="ar-SA"/>
      </w:rPr>
    </w:lvl>
    <w:lvl w:ilvl="5" w:tplc="CBC01E60">
      <w:numFmt w:val="bullet"/>
      <w:lvlText w:val="•"/>
      <w:lvlJc w:val="left"/>
      <w:pPr>
        <w:ind w:left="5803" w:hanging="204"/>
      </w:pPr>
      <w:rPr>
        <w:rFonts w:hint="default"/>
        <w:lang w:val="pt-PT" w:eastAsia="en-US" w:bidi="ar-SA"/>
      </w:rPr>
    </w:lvl>
    <w:lvl w:ilvl="6" w:tplc="B414D022">
      <w:numFmt w:val="bullet"/>
      <w:lvlText w:val="•"/>
      <w:lvlJc w:val="left"/>
      <w:pPr>
        <w:ind w:left="6655" w:hanging="204"/>
      </w:pPr>
      <w:rPr>
        <w:rFonts w:hint="default"/>
        <w:lang w:val="pt-PT" w:eastAsia="en-US" w:bidi="ar-SA"/>
      </w:rPr>
    </w:lvl>
    <w:lvl w:ilvl="7" w:tplc="37E00588">
      <w:numFmt w:val="bullet"/>
      <w:lvlText w:val="•"/>
      <w:lvlJc w:val="left"/>
      <w:pPr>
        <w:ind w:left="7508" w:hanging="204"/>
      </w:pPr>
      <w:rPr>
        <w:rFonts w:hint="default"/>
        <w:lang w:val="pt-PT" w:eastAsia="en-US" w:bidi="ar-SA"/>
      </w:rPr>
    </w:lvl>
    <w:lvl w:ilvl="8" w:tplc="8DDEF178">
      <w:numFmt w:val="bullet"/>
      <w:lvlText w:val="•"/>
      <w:lvlJc w:val="left"/>
      <w:pPr>
        <w:ind w:left="8361" w:hanging="204"/>
      </w:pPr>
      <w:rPr>
        <w:rFonts w:hint="default"/>
        <w:lang w:val="pt-PT" w:eastAsia="en-US" w:bidi="ar-SA"/>
      </w:rPr>
    </w:lvl>
  </w:abstractNum>
  <w:abstractNum w:abstractNumId="6" w15:restartNumberingAfterBreak="0">
    <w:nsid w:val="256C5FC6"/>
    <w:multiLevelType w:val="multilevel"/>
    <w:tmpl w:val="99804F20"/>
    <w:lvl w:ilvl="0">
      <w:start w:val="17"/>
      <w:numFmt w:val="decimal"/>
      <w:lvlText w:val="%1."/>
      <w:lvlJc w:val="left"/>
      <w:pPr>
        <w:ind w:left="825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ascii="Arial" w:eastAsia="Arial MT" w:hAnsi="Arial" w:cs="Arial" w:hint="default"/>
        <w:w w:val="99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949" w:hanging="1415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23" w:hanging="14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15" w:hanging="14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7" w:hanging="14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14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0" w:hanging="14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2" w:hanging="1415"/>
      </w:pPr>
      <w:rPr>
        <w:rFonts w:hint="default"/>
        <w:lang w:val="pt-PT" w:eastAsia="en-US" w:bidi="ar-SA"/>
      </w:rPr>
    </w:lvl>
  </w:abstractNum>
  <w:abstractNum w:abstractNumId="7" w15:restartNumberingAfterBreak="0">
    <w:nsid w:val="387527F3"/>
    <w:multiLevelType w:val="multilevel"/>
    <w:tmpl w:val="89AC04F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066919"/>
    <w:multiLevelType w:val="hybridMultilevel"/>
    <w:tmpl w:val="172EA616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13090"/>
    <w:multiLevelType w:val="multilevel"/>
    <w:tmpl w:val="88E429D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F37317"/>
    <w:multiLevelType w:val="multilevel"/>
    <w:tmpl w:val="350A238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994312"/>
    <w:multiLevelType w:val="hybridMultilevel"/>
    <w:tmpl w:val="425AD8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6858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7178"/>
    <w:multiLevelType w:val="multilevel"/>
    <w:tmpl w:val="C130D9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4A5E57"/>
    <w:multiLevelType w:val="hybridMultilevel"/>
    <w:tmpl w:val="0DAE13F0"/>
    <w:lvl w:ilvl="0" w:tplc="52284B66">
      <w:start w:val="1"/>
      <w:numFmt w:val="decimal"/>
      <w:lvlText w:val="%1)"/>
      <w:lvlJc w:val="left"/>
      <w:pPr>
        <w:ind w:left="117" w:hanging="283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2E63D20">
      <w:numFmt w:val="bullet"/>
      <w:lvlText w:val="•"/>
      <w:lvlJc w:val="left"/>
      <w:pPr>
        <w:ind w:left="1114" w:hanging="283"/>
      </w:pPr>
      <w:rPr>
        <w:rFonts w:hint="default"/>
        <w:lang w:val="pt-PT" w:eastAsia="en-US" w:bidi="ar-SA"/>
      </w:rPr>
    </w:lvl>
    <w:lvl w:ilvl="2" w:tplc="8036073E">
      <w:numFmt w:val="bullet"/>
      <w:lvlText w:val="•"/>
      <w:lvlJc w:val="left"/>
      <w:pPr>
        <w:ind w:left="2109" w:hanging="283"/>
      </w:pPr>
      <w:rPr>
        <w:rFonts w:hint="default"/>
        <w:lang w:val="pt-PT" w:eastAsia="en-US" w:bidi="ar-SA"/>
      </w:rPr>
    </w:lvl>
    <w:lvl w:ilvl="3" w:tplc="304C4F78">
      <w:numFmt w:val="bullet"/>
      <w:lvlText w:val="•"/>
      <w:lvlJc w:val="left"/>
      <w:pPr>
        <w:ind w:left="3103" w:hanging="283"/>
      </w:pPr>
      <w:rPr>
        <w:rFonts w:hint="default"/>
        <w:lang w:val="pt-PT" w:eastAsia="en-US" w:bidi="ar-SA"/>
      </w:rPr>
    </w:lvl>
    <w:lvl w:ilvl="4" w:tplc="2F3A3F24">
      <w:numFmt w:val="bullet"/>
      <w:lvlText w:val="•"/>
      <w:lvlJc w:val="left"/>
      <w:pPr>
        <w:ind w:left="4098" w:hanging="283"/>
      </w:pPr>
      <w:rPr>
        <w:rFonts w:hint="default"/>
        <w:lang w:val="pt-PT" w:eastAsia="en-US" w:bidi="ar-SA"/>
      </w:rPr>
    </w:lvl>
    <w:lvl w:ilvl="5" w:tplc="A99AE2C6">
      <w:numFmt w:val="bullet"/>
      <w:lvlText w:val="•"/>
      <w:lvlJc w:val="left"/>
      <w:pPr>
        <w:ind w:left="5093" w:hanging="283"/>
      </w:pPr>
      <w:rPr>
        <w:rFonts w:hint="default"/>
        <w:lang w:val="pt-PT" w:eastAsia="en-US" w:bidi="ar-SA"/>
      </w:rPr>
    </w:lvl>
    <w:lvl w:ilvl="6" w:tplc="7818AA7A">
      <w:numFmt w:val="bullet"/>
      <w:lvlText w:val="•"/>
      <w:lvlJc w:val="left"/>
      <w:pPr>
        <w:ind w:left="6087" w:hanging="283"/>
      </w:pPr>
      <w:rPr>
        <w:rFonts w:hint="default"/>
        <w:lang w:val="pt-PT" w:eastAsia="en-US" w:bidi="ar-SA"/>
      </w:rPr>
    </w:lvl>
    <w:lvl w:ilvl="7" w:tplc="A30A2830">
      <w:numFmt w:val="bullet"/>
      <w:lvlText w:val="•"/>
      <w:lvlJc w:val="left"/>
      <w:pPr>
        <w:ind w:left="7082" w:hanging="283"/>
      </w:pPr>
      <w:rPr>
        <w:rFonts w:hint="default"/>
        <w:lang w:val="pt-PT" w:eastAsia="en-US" w:bidi="ar-SA"/>
      </w:rPr>
    </w:lvl>
    <w:lvl w:ilvl="8" w:tplc="FBEC49D8">
      <w:numFmt w:val="bullet"/>
      <w:lvlText w:val="•"/>
      <w:lvlJc w:val="left"/>
      <w:pPr>
        <w:ind w:left="8077" w:hanging="283"/>
      </w:pPr>
      <w:rPr>
        <w:rFonts w:hint="default"/>
        <w:lang w:val="pt-PT" w:eastAsia="en-US" w:bidi="ar-SA"/>
      </w:rPr>
    </w:lvl>
  </w:abstractNum>
  <w:abstractNum w:abstractNumId="14" w15:restartNumberingAfterBreak="0">
    <w:nsid w:val="61607DFE"/>
    <w:multiLevelType w:val="multilevel"/>
    <w:tmpl w:val="ADA8AFC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074BDC"/>
    <w:multiLevelType w:val="multilevel"/>
    <w:tmpl w:val="1728A9B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787B8A"/>
    <w:multiLevelType w:val="multilevel"/>
    <w:tmpl w:val="826E5FB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7" w15:restartNumberingAfterBreak="0">
    <w:nsid w:val="6DF51D7A"/>
    <w:multiLevelType w:val="multilevel"/>
    <w:tmpl w:val="1178B05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9518B9"/>
    <w:multiLevelType w:val="multilevel"/>
    <w:tmpl w:val="6060A8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A24706"/>
    <w:multiLevelType w:val="multilevel"/>
    <w:tmpl w:val="D14E18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7876FC"/>
    <w:multiLevelType w:val="multilevel"/>
    <w:tmpl w:val="E6AE661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21" w15:restartNumberingAfterBreak="0">
    <w:nsid w:val="7AFD050E"/>
    <w:multiLevelType w:val="multilevel"/>
    <w:tmpl w:val="571A179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2844D0"/>
    <w:multiLevelType w:val="multilevel"/>
    <w:tmpl w:val="68482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76170402">
    <w:abstractNumId w:val="13"/>
  </w:num>
  <w:num w:numId="2" w16cid:durableId="1480074069">
    <w:abstractNumId w:val="6"/>
  </w:num>
  <w:num w:numId="3" w16cid:durableId="2096784280">
    <w:abstractNumId w:val="5"/>
  </w:num>
  <w:num w:numId="4" w16cid:durableId="1713574304">
    <w:abstractNumId w:val="11"/>
  </w:num>
  <w:num w:numId="5" w16cid:durableId="907692588">
    <w:abstractNumId w:val="18"/>
  </w:num>
  <w:num w:numId="6" w16cid:durableId="566040938">
    <w:abstractNumId w:val="17"/>
  </w:num>
  <w:num w:numId="7" w16cid:durableId="50812154">
    <w:abstractNumId w:val="15"/>
  </w:num>
  <w:num w:numId="8" w16cid:durableId="1430925328">
    <w:abstractNumId w:val="19"/>
  </w:num>
  <w:num w:numId="9" w16cid:durableId="843057236">
    <w:abstractNumId w:val="10"/>
  </w:num>
  <w:num w:numId="10" w16cid:durableId="1608543582">
    <w:abstractNumId w:val="20"/>
  </w:num>
  <w:num w:numId="11" w16cid:durableId="939293554">
    <w:abstractNumId w:val="12"/>
  </w:num>
  <w:num w:numId="12" w16cid:durableId="86924286">
    <w:abstractNumId w:val="1"/>
  </w:num>
  <w:num w:numId="13" w16cid:durableId="308368379">
    <w:abstractNumId w:val="9"/>
  </w:num>
  <w:num w:numId="14" w16cid:durableId="703600191">
    <w:abstractNumId w:val="2"/>
  </w:num>
  <w:num w:numId="15" w16cid:durableId="1222978596">
    <w:abstractNumId w:val="14"/>
  </w:num>
  <w:num w:numId="16" w16cid:durableId="243223557">
    <w:abstractNumId w:val="4"/>
  </w:num>
  <w:num w:numId="17" w16cid:durableId="1410880212">
    <w:abstractNumId w:val="21"/>
  </w:num>
  <w:num w:numId="18" w16cid:durableId="2077974660">
    <w:abstractNumId w:val="16"/>
  </w:num>
  <w:num w:numId="19" w16cid:durableId="477380441">
    <w:abstractNumId w:val="22"/>
  </w:num>
  <w:num w:numId="20" w16cid:durableId="639845680">
    <w:abstractNumId w:val="7"/>
  </w:num>
  <w:num w:numId="21" w16cid:durableId="257955540">
    <w:abstractNumId w:val="0"/>
  </w:num>
  <w:num w:numId="22" w16cid:durableId="2030446688">
    <w:abstractNumId w:val="3"/>
  </w:num>
  <w:num w:numId="23" w16cid:durableId="1284926091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F3"/>
    <w:rsid w:val="0000629C"/>
    <w:rsid w:val="0001561B"/>
    <w:rsid w:val="00021BF1"/>
    <w:rsid w:val="000241B1"/>
    <w:rsid w:val="00032E60"/>
    <w:rsid w:val="00044A98"/>
    <w:rsid w:val="000607A2"/>
    <w:rsid w:val="000608B4"/>
    <w:rsid w:val="00085005"/>
    <w:rsid w:val="000D5BC2"/>
    <w:rsid w:val="000F7AA1"/>
    <w:rsid w:val="00110347"/>
    <w:rsid w:val="00114969"/>
    <w:rsid w:val="00115047"/>
    <w:rsid w:val="00171D62"/>
    <w:rsid w:val="001950AF"/>
    <w:rsid w:val="0019651A"/>
    <w:rsid w:val="001C64D3"/>
    <w:rsid w:val="001C7EEE"/>
    <w:rsid w:val="001E5665"/>
    <w:rsid w:val="00254021"/>
    <w:rsid w:val="00290C70"/>
    <w:rsid w:val="00296DB9"/>
    <w:rsid w:val="00297BA6"/>
    <w:rsid w:val="002A3BB7"/>
    <w:rsid w:val="002A7E6F"/>
    <w:rsid w:val="002C0D17"/>
    <w:rsid w:val="002C2096"/>
    <w:rsid w:val="002C280E"/>
    <w:rsid w:val="002C4619"/>
    <w:rsid w:val="002F2903"/>
    <w:rsid w:val="00300AE1"/>
    <w:rsid w:val="00311AD7"/>
    <w:rsid w:val="003150A4"/>
    <w:rsid w:val="0033111B"/>
    <w:rsid w:val="0033587A"/>
    <w:rsid w:val="00335A0E"/>
    <w:rsid w:val="003672F2"/>
    <w:rsid w:val="003719E9"/>
    <w:rsid w:val="00377CD7"/>
    <w:rsid w:val="00390F5E"/>
    <w:rsid w:val="003A5851"/>
    <w:rsid w:val="003B0497"/>
    <w:rsid w:val="003B52C4"/>
    <w:rsid w:val="003C226F"/>
    <w:rsid w:val="003C464E"/>
    <w:rsid w:val="003D3BBC"/>
    <w:rsid w:val="003E5652"/>
    <w:rsid w:val="00407517"/>
    <w:rsid w:val="00441A9D"/>
    <w:rsid w:val="00494732"/>
    <w:rsid w:val="004B3388"/>
    <w:rsid w:val="004C1D3E"/>
    <w:rsid w:val="004E3A59"/>
    <w:rsid w:val="00500BC8"/>
    <w:rsid w:val="00503559"/>
    <w:rsid w:val="005061F1"/>
    <w:rsid w:val="00511CA8"/>
    <w:rsid w:val="00511CEE"/>
    <w:rsid w:val="0052546F"/>
    <w:rsid w:val="00525D9B"/>
    <w:rsid w:val="0054385B"/>
    <w:rsid w:val="00551DA4"/>
    <w:rsid w:val="00556A4A"/>
    <w:rsid w:val="00584BBA"/>
    <w:rsid w:val="005A3982"/>
    <w:rsid w:val="005B1B50"/>
    <w:rsid w:val="005B699D"/>
    <w:rsid w:val="005F089A"/>
    <w:rsid w:val="00610D0F"/>
    <w:rsid w:val="006159C4"/>
    <w:rsid w:val="00645408"/>
    <w:rsid w:val="00652FE9"/>
    <w:rsid w:val="006776A9"/>
    <w:rsid w:val="006849DD"/>
    <w:rsid w:val="0068797B"/>
    <w:rsid w:val="006B2679"/>
    <w:rsid w:val="006B57F1"/>
    <w:rsid w:val="006D18EF"/>
    <w:rsid w:val="006E7FBC"/>
    <w:rsid w:val="006F2B22"/>
    <w:rsid w:val="007069B2"/>
    <w:rsid w:val="00725836"/>
    <w:rsid w:val="00732CF4"/>
    <w:rsid w:val="0074079C"/>
    <w:rsid w:val="00744B54"/>
    <w:rsid w:val="007452A3"/>
    <w:rsid w:val="007609D4"/>
    <w:rsid w:val="00773D5C"/>
    <w:rsid w:val="0077556D"/>
    <w:rsid w:val="00783A6C"/>
    <w:rsid w:val="00790726"/>
    <w:rsid w:val="007A7F1A"/>
    <w:rsid w:val="007C427D"/>
    <w:rsid w:val="007F2181"/>
    <w:rsid w:val="00800CA3"/>
    <w:rsid w:val="008066EB"/>
    <w:rsid w:val="00811C51"/>
    <w:rsid w:val="008344E3"/>
    <w:rsid w:val="00837695"/>
    <w:rsid w:val="00862893"/>
    <w:rsid w:val="00882420"/>
    <w:rsid w:val="008A1C91"/>
    <w:rsid w:val="008A5D28"/>
    <w:rsid w:val="008B5523"/>
    <w:rsid w:val="008B6814"/>
    <w:rsid w:val="008D5355"/>
    <w:rsid w:val="00907A8E"/>
    <w:rsid w:val="009366AD"/>
    <w:rsid w:val="009757AA"/>
    <w:rsid w:val="009A3CAE"/>
    <w:rsid w:val="009A798E"/>
    <w:rsid w:val="009C379B"/>
    <w:rsid w:val="009C7629"/>
    <w:rsid w:val="009D4436"/>
    <w:rsid w:val="009D51C2"/>
    <w:rsid w:val="009F540E"/>
    <w:rsid w:val="00A27022"/>
    <w:rsid w:val="00A44EBE"/>
    <w:rsid w:val="00AB3233"/>
    <w:rsid w:val="00AD001E"/>
    <w:rsid w:val="00AE45A7"/>
    <w:rsid w:val="00AF349C"/>
    <w:rsid w:val="00AF4C17"/>
    <w:rsid w:val="00B13A73"/>
    <w:rsid w:val="00B516E4"/>
    <w:rsid w:val="00B66244"/>
    <w:rsid w:val="00B72E65"/>
    <w:rsid w:val="00B82E94"/>
    <w:rsid w:val="00BA0C32"/>
    <w:rsid w:val="00BA2B8B"/>
    <w:rsid w:val="00BD2F33"/>
    <w:rsid w:val="00BD5478"/>
    <w:rsid w:val="00C03AB5"/>
    <w:rsid w:val="00C36230"/>
    <w:rsid w:val="00C54C4F"/>
    <w:rsid w:val="00C62DFE"/>
    <w:rsid w:val="00C71FC9"/>
    <w:rsid w:val="00C94227"/>
    <w:rsid w:val="00C95820"/>
    <w:rsid w:val="00CA546D"/>
    <w:rsid w:val="00CA7AD3"/>
    <w:rsid w:val="00CB38F3"/>
    <w:rsid w:val="00CF0D4A"/>
    <w:rsid w:val="00CF4C43"/>
    <w:rsid w:val="00D00F57"/>
    <w:rsid w:val="00D0676E"/>
    <w:rsid w:val="00D12069"/>
    <w:rsid w:val="00D1424D"/>
    <w:rsid w:val="00D310C0"/>
    <w:rsid w:val="00D463A9"/>
    <w:rsid w:val="00D5343A"/>
    <w:rsid w:val="00D755E4"/>
    <w:rsid w:val="00D776E3"/>
    <w:rsid w:val="00D8097F"/>
    <w:rsid w:val="00DE328D"/>
    <w:rsid w:val="00E013FE"/>
    <w:rsid w:val="00E06AF9"/>
    <w:rsid w:val="00E27E84"/>
    <w:rsid w:val="00E52C4D"/>
    <w:rsid w:val="00E54B14"/>
    <w:rsid w:val="00E67E07"/>
    <w:rsid w:val="00E71354"/>
    <w:rsid w:val="00E7754C"/>
    <w:rsid w:val="00EC4495"/>
    <w:rsid w:val="00EF3A13"/>
    <w:rsid w:val="00F03DBD"/>
    <w:rsid w:val="00F35945"/>
    <w:rsid w:val="00F52F66"/>
    <w:rsid w:val="00FA695E"/>
    <w:rsid w:val="00FB3D57"/>
    <w:rsid w:val="00FC7E43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0185F4"/>
  <w15:docId w15:val="{4F1663F6-CBE2-4E90-8133-A68E7EE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2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1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7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9"/>
    </w:pPr>
  </w:style>
  <w:style w:type="paragraph" w:styleId="Cabealho">
    <w:name w:val="header"/>
    <w:basedOn w:val="Normal"/>
    <w:link w:val="CabealhoChar"/>
    <w:uiPriority w:val="99"/>
    <w:unhideWhenUsed/>
    <w:rsid w:val="003311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111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11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11B"/>
    <w:rPr>
      <w:rFonts w:ascii="Arial MT" w:eastAsia="Arial MT" w:hAnsi="Arial MT" w:cs="Arial MT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3111B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unhideWhenUsed/>
    <w:rsid w:val="0033111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3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85005"/>
    <w:rPr>
      <w:i/>
      <w:i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8500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85005"/>
    <w:rPr>
      <w:rFonts w:ascii="Arial MT" w:eastAsia="Arial MT" w:hAnsi="Arial MT" w:cs="Arial MT"/>
      <w:sz w:val="16"/>
      <w:szCs w:val="16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0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005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085005"/>
    <w:pPr>
      <w:widowControl/>
      <w:autoSpaceDE/>
      <w:autoSpaceDN/>
      <w:jc w:val="both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Recuodecorpodetexto21">
    <w:name w:val="Recuo de corpo de texto 21"/>
    <w:basedOn w:val="Normal"/>
    <w:uiPriority w:val="99"/>
    <w:rsid w:val="00085005"/>
    <w:pPr>
      <w:autoSpaceDE/>
      <w:autoSpaceDN/>
      <w:ind w:firstLine="2835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Recuodecorpodetexto210">
    <w:name w:val="Recuo de corpo de texto 21"/>
    <w:basedOn w:val="Normal"/>
    <w:uiPriority w:val="99"/>
    <w:rsid w:val="00085005"/>
    <w:pPr>
      <w:widowControl/>
      <w:suppressAutoHyphens/>
      <w:autoSpaceDE/>
      <w:autoSpaceDN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fontstyle21">
    <w:name w:val="fontstyle21"/>
    <w:rsid w:val="000850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Forte">
    <w:name w:val="Strong"/>
    <w:basedOn w:val="Fontepargpadro"/>
    <w:uiPriority w:val="22"/>
    <w:qFormat/>
    <w:rsid w:val="00D0676E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328D"/>
    <w:rPr>
      <w:color w:val="605E5C"/>
      <w:shd w:val="clear" w:color="auto" w:fill="E1DFDD"/>
    </w:rPr>
  </w:style>
  <w:style w:type="character" w:customStyle="1" w:styleId="highlightedsearchterm">
    <w:name w:val="highlightedsearchterm"/>
    <w:rsid w:val="0002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1812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EDITAL_PE 012.2023_SEGURO DE VEÍCULOS</vt:lpstr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EDITAL_PE 012.2023_SEGURO DE VEÍCULOS</dc:title>
  <dc:creator>Aline Gonçalves</dc:creator>
  <cp:lastModifiedBy>FAPETI</cp:lastModifiedBy>
  <cp:revision>9</cp:revision>
  <cp:lastPrinted>2023-09-05T17:16:00Z</cp:lastPrinted>
  <dcterms:created xsi:type="dcterms:W3CDTF">2024-03-13T13:08:00Z</dcterms:created>
  <dcterms:modified xsi:type="dcterms:W3CDTF">2024-03-25T12:46:00Z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2023-07-13T00:00:00Z</vt:filetime>
  </property>
</Properties>
</file>